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258F" w14:textId="3067A1D8" w:rsidR="004F563A" w:rsidRPr="004F563A" w:rsidRDefault="00F208CC" w:rsidP="004F563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C6D553" wp14:editId="6A9A160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396615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7F186" w14:textId="0670CCA6" w:rsidR="004F563A" w:rsidRPr="004F563A" w:rsidRDefault="004F563A" w:rsidP="004F563A">
      <w:pPr>
        <w:rPr>
          <w:sz w:val="22"/>
          <w:szCs w:val="22"/>
        </w:rPr>
      </w:pPr>
    </w:p>
    <w:p w14:paraId="57861368" w14:textId="77777777" w:rsidR="00F208CC" w:rsidRDefault="00F208CC" w:rsidP="004F563A">
      <w:pPr>
        <w:rPr>
          <w:sz w:val="22"/>
          <w:szCs w:val="22"/>
        </w:rPr>
      </w:pPr>
    </w:p>
    <w:p w14:paraId="7BACA666" w14:textId="77777777" w:rsidR="00F208CC" w:rsidRDefault="00F208CC" w:rsidP="004F563A">
      <w:pPr>
        <w:rPr>
          <w:sz w:val="22"/>
          <w:szCs w:val="22"/>
        </w:rPr>
      </w:pPr>
    </w:p>
    <w:p w14:paraId="00897D19" w14:textId="344CAD31" w:rsidR="004F563A" w:rsidRPr="004F563A" w:rsidRDefault="004F563A" w:rsidP="00BF3FE4">
      <w:pPr>
        <w:jc w:val="both"/>
        <w:rPr>
          <w:sz w:val="22"/>
          <w:szCs w:val="22"/>
        </w:rPr>
      </w:pPr>
      <w:r w:rsidRPr="004F563A">
        <w:rPr>
          <w:b/>
          <w:bCs/>
          <w:sz w:val="22"/>
          <w:szCs w:val="22"/>
        </w:rPr>
        <w:t>Residential Zoning Permit Application Process</w:t>
      </w:r>
    </w:p>
    <w:p w14:paraId="0EF96902" w14:textId="175A1BCF" w:rsidR="004F563A" w:rsidRPr="004F563A" w:rsidRDefault="004F563A" w:rsidP="00BF3FE4">
      <w:pPr>
        <w:jc w:val="both"/>
        <w:rPr>
          <w:sz w:val="22"/>
          <w:szCs w:val="22"/>
        </w:rPr>
      </w:pPr>
      <w:r w:rsidRPr="004F563A">
        <w:rPr>
          <w:sz w:val="22"/>
          <w:szCs w:val="22"/>
        </w:rPr>
        <w:t>Section</w:t>
      </w:r>
      <w:r w:rsidR="00F208CC">
        <w:rPr>
          <w:sz w:val="22"/>
          <w:szCs w:val="22"/>
        </w:rPr>
        <w:t xml:space="preserve"> 2401-  </w:t>
      </w:r>
      <w:r w:rsidRPr="004F563A">
        <w:rPr>
          <w:sz w:val="22"/>
          <w:szCs w:val="22"/>
        </w:rPr>
        <w:t xml:space="preserve">No building, pond, pool or other structure shall be erected, moved, added to, structurally altered, nor shall any building, structure, or land be established or changed in use without a permit therefore, issued by the Zoning Inspector's office that does not conform with the provisions of this Resolution unless they receive a written order from the Board of Zoning Appeals deciding an appeal or permitting a conditional use or variance, as provided by this Resolution. </w:t>
      </w:r>
    </w:p>
    <w:p w14:paraId="113E2CEC" w14:textId="681931C3" w:rsidR="004F563A" w:rsidRPr="004F563A" w:rsidRDefault="004F563A" w:rsidP="00BF3FE4">
      <w:pPr>
        <w:jc w:val="both"/>
        <w:rPr>
          <w:sz w:val="22"/>
          <w:szCs w:val="22"/>
        </w:rPr>
      </w:pPr>
      <w:r w:rsidRPr="004F563A">
        <w:rPr>
          <w:sz w:val="22"/>
          <w:szCs w:val="22"/>
        </w:rPr>
        <w:t>This is a basic checklist of the minimum required information to accept a zoning application for processing.</w:t>
      </w:r>
      <w:r w:rsidR="00F208CC">
        <w:rPr>
          <w:sz w:val="22"/>
          <w:szCs w:val="22"/>
        </w:rPr>
        <w:t xml:space="preserve">  </w:t>
      </w:r>
      <w:r w:rsidRPr="004F563A">
        <w:rPr>
          <w:sz w:val="22"/>
          <w:szCs w:val="22"/>
        </w:rPr>
        <w:t xml:space="preserve">This checklist is not all inclusive of Jerusalem Township Zoning and is provided only as a guide. Permit applications are available on the Township website. </w:t>
      </w:r>
    </w:p>
    <w:p w14:paraId="194E203F" w14:textId="4C25EBB0" w:rsidR="004F563A" w:rsidRPr="004F563A" w:rsidRDefault="004F563A" w:rsidP="00BF3FE4">
      <w:pPr>
        <w:jc w:val="both"/>
        <w:rPr>
          <w:sz w:val="22"/>
          <w:szCs w:val="22"/>
        </w:rPr>
      </w:pPr>
      <w:r w:rsidRPr="004F563A">
        <w:rPr>
          <w:sz w:val="22"/>
          <w:szCs w:val="22"/>
        </w:rPr>
        <w:t xml:space="preserve">1. Each application shall be completed and should contain the applicant’s name, address &amp; phone number. </w:t>
      </w:r>
    </w:p>
    <w:p w14:paraId="6537C170" w14:textId="107BCEB2" w:rsidR="004F563A" w:rsidRPr="004F563A" w:rsidRDefault="004F563A" w:rsidP="00BF3FE4">
      <w:pPr>
        <w:ind w:left="180" w:hanging="180"/>
        <w:jc w:val="both"/>
        <w:rPr>
          <w:sz w:val="22"/>
          <w:szCs w:val="22"/>
        </w:rPr>
      </w:pPr>
      <w:r w:rsidRPr="004F563A">
        <w:rPr>
          <w:sz w:val="22"/>
          <w:szCs w:val="22"/>
        </w:rPr>
        <w:t xml:space="preserve">2. Proposed plans and sketches need to be accurate and drawn to scale (Recommended paper size of 8.5x11 or 11x17.) </w:t>
      </w:r>
    </w:p>
    <w:p w14:paraId="5E322EFC" w14:textId="77777777" w:rsidR="004F563A" w:rsidRPr="004F563A" w:rsidRDefault="004F563A" w:rsidP="00BF3FE4">
      <w:pPr>
        <w:numPr>
          <w:ilvl w:val="1"/>
          <w:numId w:val="1"/>
        </w:numPr>
        <w:jc w:val="both"/>
        <w:rPr>
          <w:sz w:val="22"/>
          <w:szCs w:val="22"/>
        </w:rPr>
      </w:pPr>
      <w:r w:rsidRPr="004F563A">
        <w:rPr>
          <w:sz w:val="22"/>
          <w:szCs w:val="22"/>
        </w:rPr>
        <w:t xml:space="preserve">3. For </w:t>
      </w:r>
      <w:r w:rsidRPr="004F563A">
        <w:rPr>
          <w:b/>
          <w:bCs/>
          <w:sz w:val="22"/>
          <w:szCs w:val="22"/>
        </w:rPr>
        <w:t xml:space="preserve">new home construction </w:t>
      </w:r>
      <w:r w:rsidRPr="004F563A">
        <w:rPr>
          <w:sz w:val="22"/>
          <w:szCs w:val="22"/>
        </w:rPr>
        <w:t xml:space="preserve">include the following: </w:t>
      </w:r>
    </w:p>
    <w:p w14:paraId="2704DA81" w14:textId="3BBFB196" w:rsidR="004F563A" w:rsidRPr="004F563A" w:rsidRDefault="00BF3FE4" w:rsidP="00BF3FE4">
      <w:pPr>
        <w:numPr>
          <w:ilvl w:val="6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F563A" w:rsidRPr="004F563A">
        <w:rPr>
          <w:sz w:val="22"/>
          <w:szCs w:val="22"/>
        </w:rPr>
        <w:t>a. Completed Application for Zoning Permit.</w:t>
      </w:r>
    </w:p>
    <w:p w14:paraId="003F4129" w14:textId="650DC816" w:rsidR="004F563A" w:rsidRPr="004F563A" w:rsidRDefault="00BF3FE4" w:rsidP="00BF3FE4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F563A" w:rsidRPr="004F563A">
        <w:rPr>
          <w:sz w:val="22"/>
          <w:szCs w:val="22"/>
        </w:rPr>
        <w:t xml:space="preserve">b. </w:t>
      </w:r>
      <w:proofErr w:type="gramStart"/>
      <w:r w:rsidR="004F563A" w:rsidRPr="004F563A">
        <w:rPr>
          <w:sz w:val="22"/>
          <w:szCs w:val="22"/>
        </w:rPr>
        <w:t>Pink</w:t>
      </w:r>
      <w:proofErr w:type="gramEnd"/>
      <w:r w:rsidR="004F563A" w:rsidRPr="004F563A">
        <w:rPr>
          <w:sz w:val="22"/>
          <w:szCs w:val="22"/>
        </w:rPr>
        <w:t xml:space="preserve"> slip from the Lucas County Health Department for septic/well (if applicable</w:t>
      </w:r>
      <w:proofErr w:type="gramStart"/>
      <w:r w:rsidR="004F563A" w:rsidRPr="004F563A">
        <w:rPr>
          <w:sz w:val="22"/>
          <w:szCs w:val="22"/>
        </w:rPr>
        <w:t>) .</w:t>
      </w:r>
      <w:proofErr w:type="gramEnd"/>
    </w:p>
    <w:p w14:paraId="15B38183" w14:textId="41496579" w:rsidR="004F563A" w:rsidRPr="004F563A" w:rsidRDefault="004F563A" w:rsidP="00BF3FE4">
      <w:pPr>
        <w:ind w:left="450" w:hanging="180"/>
        <w:jc w:val="both"/>
        <w:rPr>
          <w:sz w:val="22"/>
          <w:szCs w:val="22"/>
        </w:rPr>
      </w:pPr>
      <w:r w:rsidRPr="004F563A">
        <w:rPr>
          <w:sz w:val="22"/>
          <w:szCs w:val="22"/>
        </w:rPr>
        <w:t>c. Surveyed Site Plan – a complete layout and measurements of the project, including driveway, any existing structures, and proposed structure with dimensions and setbacks to property lines.</w:t>
      </w:r>
    </w:p>
    <w:p w14:paraId="227C3A3D" w14:textId="2E220522" w:rsidR="004F563A" w:rsidRPr="004F563A" w:rsidRDefault="004F563A" w:rsidP="00BF3FE4">
      <w:pPr>
        <w:ind w:left="450" w:hanging="180"/>
        <w:jc w:val="both"/>
        <w:rPr>
          <w:sz w:val="22"/>
          <w:szCs w:val="22"/>
        </w:rPr>
      </w:pPr>
      <w:r w:rsidRPr="004F563A">
        <w:rPr>
          <w:sz w:val="22"/>
          <w:szCs w:val="22"/>
        </w:rPr>
        <w:t>d. A set of building plans with elevations and accurate floor plan with the rooms labeled with accurate measurements. Elevation plans shall show the height of the structure.</w:t>
      </w:r>
    </w:p>
    <w:p w14:paraId="1A772C8A" w14:textId="2A202AE7" w:rsidR="004F563A" w:rsidRPr="004F563A" w:rsidRDefault="00BF3FE4" w:rsidP="00BF3FE4">
      <w:pPr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e</w:t>
      </w:r>
      <w:r w:rsidR="004F563A" w:rsidRPr="004F563A">
        <w:rPr>
          <w:sz w:val="22"/>
          <w:szCs w:val="22"/>
        </w:rPr>
        <w:t xml:space="preserve">. Access permit from Lucas County Engineer’s office shall be submitted before the issuance of the zoning permit.  NOTE: A grading/drainage plan (Commonly referred to as a blue slip) is required from the Lucas County Engineer’s office as well.  </w:t>
      </w:r>
    </w:p>
    <w:p w14:paraId="4C2C0421" w14:textId="77777777" w:rsidR="004F563A" w:rsidRPr="004F563A" w:rsidRDefault="004F563A" w:rsidP="00BF3FE4">
      <w:pPr>
        <w:numPr>
          <w:ilvl w:val="1"/>
          <w:numId w:val="1"/>
        </w:numPr>
        <w:jc w:val="both"/>
        <w:rPr>
          <w:sz w:val="22"/>
          <w:szCs w:val="22"/>
        </w:rPr>
      </w:pPr>
      <w:r w:rsidRPr="004F563A">
        <w:rPr>
          <w:sz w:val="22"/>
          <w:szCs w:val="22"/>
        </w:rPr>
        <w:t xml:space="preserve">4. For </w:t>
      </w:r>
      <w:r w:rsidRPr="004F563A">
        <w:rPr>
          <w:b/>
          <w:bCs/>
          <w:sz w:val="22"/>
          <w:szCs w:val="22"/>
        </w:rPr>
        <w:t xml:space="preserve">new construction of accessory buildings, pools, fences, ponds etc.: </w:t>
      </w:r>
    </w:p>
    <w:p w14:paraId="132A216E" w14:textId="76381B63" w:rsidR="004F563A" w:rsidRPr="004F563A" w:rsidRDefault="00BF3FE4" w:rsidP="00BF3F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F563A" w:rsidRPr="004F563A">
        <w:rPr>
          <w:sz w:val="22"/>
          <w:szCs w:val="22"/>
        </w:rPr>
        <w:t>a. Completed Application for Zoning Permit.</w:t>
      </w:r>
    </w:p>
    <w:p w14:paraId="02FFAC9B" w14:textId="20EA4AE3" w:rsidR="004F563A" w:rsidRPr="004F563A" w:rsidRDefault="00BF3FE4" w:rsidP="00BF3FE4">
      <w:pPr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F5725">
        <w:rPr>
          <w:sz w:val="22"/>
          <w:szCs w:val="22"/>
        </w:rPr>
        <w:t xml:space="preserve">b. </w:t>
      </w:r>
      <w:r w:rsidR="004F563A" w:rsidRPr="004F563A">
        <w:rPr>
          <w:sz w:val="22"/>
          <w:szCs w:val="22"/>
        </w:rPr>
        <w:t>Submit an accurate site plan showing existing structure(s) and proposed structures</w:t>
      </w:r>
      <w:r w:rsidR="00AF5725">
        <w:rPr>
          <w:sz w:val="22"/>
          <w:szCs w:val="22"/>
        </w:rPr>
        <w:t xml:space="preserve">.  Dimensions and setbacks to each property line </w:t>
      </w:r>
      <w:r>
        <w:rPr>
          <w:sz w:val="22"/>
          <w:szCs w:val="22"/>
        </w:rPr>
        <w:t>are</w:t>
      </w:r>
      <w:r w:rsidR="00AF5725">
        <w:rPr>
          <w:sz w:val="22"/>
          <w:szCs w:val="22"/>
        </w:rPr>
        <w:t xml:space="preserve"> required for the proposed structure.</w:t>
      </w:r>
    </w:p>
    <w:p w14:paraId="258D5FE5" w14:textId="355B4709" w:rsidR="004F563A" w:rsidRPr="004F563A" w:rsidRDefault="00BF3FE4" w:rsidP="00BF3F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F563A" w:rsidRPr="004F563A">
        <w:rPr>
          <w:sz w:val="22"/>
          <w:szCs w:val="22"/>
        </w:rPr>
        <w:t xml:space="preserve">c. Pond Construction </w:t>
      </w:r>
      <w:r>
        <w:rPr>
          <w:sz w:val="22"/>
          <w:szCs w:val="22"/>
        </w:rPr>
        <w:t>(</w:t>
      </w:r>
      <w:r w:rsidR="004F563A" w:rsidRPr="004F563A">
        <w:rPr>
          <w:sz w:val="22"/>
          <w:szCs w:val="22"/>
        </w:rPr>
        <w:t xml:space="preserve">see </w:t>
      </w:r>
      <w:r w:rsidR="00AF5725">
        <w:rPr>
          <w:sz w:val="22"/>
          <w:szCs w:val="22"/>
        </w:rPr>
        <w:t xml:space="preserve">Section </w:t>
      </w:r>
      <w:r>
        <w:rPr>
          <w:sz w:val="22"/>
          <w:szCs w:val="22"/>
        </w:rPr>
        <w:t>1607 for requirements).</w:t>
      </w:r>
    </w:p>
    <w:p w14:paraId="3BA4A6C4" w14:textId="77777777" w:rsidR="004F563A" w:rsidRPr="004F563A" w:rsidRDefault="004F563A" w:rsidP="00BF3FE4">
      <w:pPr>
        <w:numPr>
          <w:ilvl w:val="1"/>
          <w:numId w:val="1"/>
        </w:numPr>
        <w:jc w:val="both"/>
        <w:rPr>
          <w:sz w:val="22"/>
          <w:szCs w:val="22"/>
        </w:rPr>
      </w:pPr>
    </w:p>
    <w:p w14:paraId="369E7E20" w14:textId="33EAD200" w:rsidR="004F563A" w:rsidRPr="004F563A" w:rsidRDefault="00AF5725" w:rsidP="00BF3F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have any questions, </w:t>
      </w:r>
      <w:r w:rsidR="004F563A" w:rsidRPr="004F563A">
        <w:rPr>
          <w:sz w:val="22"/>
          <w:szCs w:val="22"/>
        </w:rPr>
        <w:t xml:space="preserve">please </w:t>
      </w:r>
      <w:r>
        <w:rPr>
          <w:sz w:val="22"/>
          <w:szCs w:val="22"/>
        </w:rPr>
        <w:t>feel free to</w:t>
      </w:r>
      <w:r w:rsidR="004F563A" w:rsidRPr="004F563A">
        <w:rPr>
          <w:sz w:val="22"/>
          <w:szCs w:val="22"/>
        </w:rPr>
        <w:t xml:space="preserve"> contact the Zoning Inspector for </w:t>
      </w:r>
      <w:r>
        <w:rPr>
          <w:sz w:val="22"/>
          <w:szCs w:val="22"/>
        </w:rPr>
        <w:t>assistance</w:t>
      </w:r>
      <w:r w:rsidR="00F208CC">
        <w:rPr>
          <w:sz w:val="22"/>
          <w:szCs w:val="22"/>
        </w:rPr>
        <w:t xml:space="preserve"> </w:t>
      </w:r>
      <w:proofErr w:type="gramStart"/>
      <w:r w:rsidR="00F208CC">
        <w:rPr>
          <w:sz w:val="22"/>
          <w:szCs w:val="22"/>
        </w:rPr>
        <w:t>at</w:t>
      </w:r>
      <w:proofErr w:type="gramEnd"/>
      <w:r w:rsidR="00F208CC">
        <w:rPr>
          <w:sz w:val="22"/>
          <w:szCs w:val="22"/>
        </w:rPr>
        <w:t xml:space="preserve"> 419-836-4510.</w:t>
      </w:r>
    </w:p>
    <w:p w14:paraId="78F1BA1E" w14:textId="77777777" w:rsidR="004F563A" w:rsidRDefault="004F563A"/>
    <w:sectPr w:rsidR="004F563A" w:rsidSect="004F563A">
      <w:pgSz w:w="12240" w:h="15840"/>
      <w:pgMar w:top="360" w:right="72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BF9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807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A"/>
    <w:rsid w:val="002305C2"/>
    <w:rsid w:val="004F563A"/>
    <w:rsid w:val="009C1D3B"/>
    <w:rsid w:val="00AB0D60"/>
    <w:rsid w:val="00AF5725"/>
    <w:rsid w:val="00BF3FE4"/>
    <w:rsid w:val="00D809C7"/>
    <w:rsid w:val="00DB7C2A"/>
    <w:rsid w:val="00F2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527D"/>
  <w15:chartTrackingRefBased/>
  <w15:docId w15:val="{F6116AF2-B507-4C06-B101-08BEB2B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1959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Barnes</dc:creator>
  <cp:keywords/>
  <dc:description/>
  <cp:lastModifiedBy>Jerusalem Township</cp:lastModifiedBy>
  <cp:revision>2</cp:revision>
  <dcterms:created xsi:type="dcterms:W3CDTF">2026-01-07T19:04:00Z</dcterms:created>
  <dcterms:modified xsi:type="dcterms:W3CDTF">2026-01-07T19:04:00Z</dcterms:modified>
</cp:coreProperties>
</file>